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惠州市住房公积金管理中心</w:t>
      </w:r>
    </w:p>
    <w:p>
      <w:pPr>
        <w:spacing w:line="520" w:lineRule="exact"/>
        <w:jc w:val="center"/>
        <w:rPr>
          <w:rFonts w:hint="eastAsia" w:ascii="宋体" w:hAnsi="宋体" w:cs="宋体"/>
          <w:b/>
          <w:spacing w:val="-20"/>
          <w:w w:val="96"/>
          <w:sz w:val="36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lang w:eastAsia="zh-CN"/>
        </w:rPr>
        <w:t>辅助工作人员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</w:rPr>
        <w:t>报名登记表</w:t>
      </w:r>
    </w:p>
    <w:tbl>
      <w:tblPr>
        <w:tblStyle w:val="3"/>
        <w:tblW w:w="0" w:type="auto"/>
        <w:tblInd w:w="-7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307"/>
        <w:gridCol w:w="795"/>
        <w:gridCol w:w="3"/>
        <w:gridCol w:w="363"/>
        <w:gridCol w:w="1690"/>
        <w:gridCol w:w="1197"/>
        <w:gridCol w:w="1368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  别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(贴相片处)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   贯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   否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    历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技术证书等级、类别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4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是否熟悉住房公积金业务</w:t>
            </w:r>
          </w:p>
        </w:tc>
        <w:tc>
          <w:tcPr>
            <w:tcW w:w="44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是□   否□ （请在□内打√）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41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市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县（区） 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2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现居住地</w:t>
            </w:r>
          </w:p>
        </w:tc>
        <w:tc>
          <w:tcPr>
            <w:tcW w:w="860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729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学习和工作经历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（自初中开始填写）</w:t>
            </w:r>
          </w:p>
        </w:tc>
        <w:tc>
          <w:tcPr>
            <w:tcW w:w="860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12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3"/>
        <w:tblpPr w:leftFromText="180" w:rightFromText="180" w:vertAnchor="text" w:horzAnchor="margin" w:tblpXSpec="center" w:tblpY="-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00"/>
        <w:gridCol w:w="2580"/>
        <w:gridCol w:w="3320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有何特长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及突出业绩</w:t>
            </w:r>
          </w:p>
        </w:tc>
        <w:tc>
          <w:tcPr>
            <w:tcW w:w="8240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40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2"/>
        <w:spacing w:before="156" w:beforeLines="50"/>
        <w:rPr>
          <w:rFonts w:hint="eastAsia" w:ascii="仿宋_GB2312" w:hAnsi="宋体" w:eastAsia="仿宋_GB2312" w:cs="仿宋_GB2312"/>
          <w:b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sz w:val="28"/>
          <w:szCs w:val="28"/>
        </w:rPr>
        <w:t>注：报名表请双面打印。</w:t>
      </w:r>
    </w:p>
    <w:p>
      <w:pPr>
        <w:spacing w:line="360" w:lineRule="exact"/>
        <w:ind w:firstLine="140" w:firstLineChars="50"/>
        <w:rPr>
          <w:rFonts w:hint="eastAsia" w:ascii="仿宋_GB2312" w:hAnsi="宋体" w:cs="仿宋_GB2312"/>
          <w:sz w:val="28"/>
          <w:szCs w:val="28"/>
        </w:rPr>
      </w:pPr>
      <w:r>
        <w:rPr>
          <w:rFonts w:hint="eastAsia" w:ascii="仿宋_GB2312" w:hAnsi="宋体" w:cs="宋体"/>
          <w:sz w:val="28"/>
          <w:szCs w:val="28"/>
        </w:rPr>
        <w:t>填表说明：</w:t>
      </w:r>
    </w:p>
    <w:p>
      <w:pPr>
        <w:spacing w:line="360" w:lineRule="exact"/>
        <w:ind w:firstLine="140" w:firstLineChars="50"/>
        <w:rPr>
          <w:rFonts w:hint="eastAsia" w:ascii="仿宋_GB2312" w:hAnsi="宋体" w:cs="仿宋_GB2312"/>
          <w:sz w:val="28"/>
          <w:szCs w:val="28"/>
        </w:rPr>
      </w:pPr>
      <w:r>
        <w:rPr>
          <w:rFonts w:hint="eastAsia" w:ascii="仿宋_GB2312" w:hAnsi="宋体" w:cs="仿宋_GB2312"/>
          <w:sz w:val="28"/>
          <w:szCs w:val="28"/>
        </w:rPr>
        <w:t>1</w:t>
      </w:r>
      <w:r>
        <w:rPr>
          <w:rFonts w:hint="eastAsia" w:ascii="仿宋_GB2312" w:hAnsi="宋体" w:cs="宋体"/>
          <w:sz w:val="28"/>
          <w:szCs w:val="28"/>
        </w:rPr>
        <w:t>、此表用蓝黑水钢笔、签字笔填写，字迹要清楚；</w:t>
      </w:r>
    </w:p>
    <w:p>
      <w:pPr>
        <w:spacing w:line="360" w:lineRule="exact"/>
        <w:ind w:firstLine="140" w:firstLineChars="50"/>
        <w:rPr>
          <w:rFonts w:hint="eastAsia" w:ascii="仿宋_GB2312" w:hAnsi="宋体" w:cs="仿宋_GB2312"/>
          <w:sz w:val="28"/>
          <w:szCs w:val="28"/>
        </w:rPr>
      </w:pPr>
      <w:r>
        <w:rPr>
          <w:rFonts w:hint="eastAsia" w:ascii="仿宋_GB2312" w:hAnsi="宋体" w:cs="仿宋_GB2312"/>
          <w:sz w:val="28"/>
          <w:szCs w:val="28"/>
        </w:rPr>
        <w:t>2</w:t>
      </w:r>
      <w:r>
        <w:rPr>
          <w:rFonts w:hint="eastAsia" w:ascii="仿宋_GB2312" w:hAnsi="宋体" w:cs="宋体"/>
          <w:sz w:val="28"/>
          <w:szCs w:val="28"/>
        </w:rPr>
        <w:t>、将有关证件复印件及有关证明材料装订在本表后；</w:t>
      </w:r>
    </w:p>
    <w:p>
      <w:pPr>
        <w:spacing w:line="360" w:lineRule="exact"/>
        <w:ind w:firstLine="120" w:firstLineChars="50"/>
        <w:rPr>
          <w:rFonts w:hint="eastAsia" w:ascii="仿宋_GB2312" w:cs="仿宋_GB2312"/>
          <w:b/>
          <w:sz w:val="28"/>
          <w:szCs w:val="28"/>
        </w:rPr>
      </w:pPr>
      <w:r>
        <w:rPr>
          <w:rFonts w:hint="eastAsia" w:ascii="仿宋_GB2312" w:hAnsi="宋体" w:cs="仿宋_GB2312"/>
          <w:spacing w:val="-20"/>
          <w:sz w:val="28"/>
          <w:szCs w:val="28"/>
        </w:rPr>
        <w:t>3</w:t>
      </w:r>
      <w:r>
        <w:rPr>
          <w:rFonts w:hint="eastAsia" w:ascii="仿宋_GB2312" w:hAnsi="宋体" w:cs="宋体"/>
          <w:spacing w:val="-20"/>
          <w:sz w:val="28"/>
          <w:szCs w:val="28"/>
        </w:rPr>
        <w:t>、考生声明：</w:t>
      </w:r>
      <w:r>
        <w:rPr>
          <w:rFonts w:hint="eastAsia" w:ascii="仿宋_GB2312" w:cs="宋体"/>
          <w:b/>
          <w:sz w:val="28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spacing w:before="156" w:beforeLines="50" w:line="360" w:lineRule="exact"/>
        <w:rPr>
          <w:rFonts w:hint="eastAsia" w:ascii="仿宋_GB2312" w:cs="仿宋_GB2312"/>
          <w:b/>
          <w:sz w:val="28"/>
          <w:szCs w:val="28"/>
        </w:rPr>
      </w:pPr>
      <w:r>
        <w:rPr>
          <w:rFonts w:hint="eastAsia" w:ascii="仿宋_GB2312" w:cs="仿宋_GB2312"/>
          <w:b/>
          <w:sz w:val="28"/>
          <w:szCs w:val="28"/>
        </w:rPr>
        <w:t xml:space="preserve">                                        </w:t>
      </w:r>
      <w:r>
        <w:rPr>
          <w:rFonts w:hint="eastAsia" w:ascii="仿宋_GB2312" w:cs="宋体"/>
          <w:b/>
          <w:sz w:val="28"/>
          <w:szCs w:val="28"/>
        </w:rPr>
        <w:t>本人签名：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40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2022-09-28T02:35:28Z</dcterms:created>
  <dc:creator>Administrator</dc:creator>
  <cp:lastModifiedBy>陈志峰</cp:lastModifiedBy>
  <dcterms:modified xsi:type="dcterms:W3CDTF">2022-09-28T02:35:36Z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76976F45CA954CD5BD7C66741B186C9E</vt:lpwstr>
  </property>
</Properties>
</file>