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Mongolian Baiti"/>
          <w:b/>
          <w:bCs/>
          <w:szCs w:val="21"/>
        </w:rPr>
      </w:pPr>
      <w:r>
        <w:rPr>
          <w:rFonts w:ascii="宋体" w:hAnsi="宋体" w:eastAsia="宋体" w:cs="Mongolian Baiti"/>
          <w:b/>
          <w:bCs/>
          <w:szCs w:val="21"/>
        </w:rPr>
        <w:t>附件</w:t>
      </w:r>
      <w:r>
        <w:rPr>
          <w:rFonts w:hint="eastAsia" w:ascii="宋体" w:hAnsi="宋体" w:eastAsia="宋体" w:cs="Mongolian Baiti"/>
          <w:b/>
          <w:bCs/>
          <w:szCs w:val="21"/>
        </w:rPr>
        <w:t>2</w:t>
      </w:r>
    </w:p>
    <w:p>
      <w:pPr>
        <w:jc w:val="center"/>
        <w:rPr>
          <w:rFonts w:ascii="等线" w:hAnsi="等线" w:eastAsia="等线" w:cs="Mongolian Baiti"/>
          <w:b/>
          <w:bCs/>
          <w:sz w:val="32"/>
          <w:szCs w:val="32"/>
        </w:rPr>
      </w:pPr>
      <w:r>
        <w:rPr>
          <w:rFonts w:hint="eastAsia" w:ascii="等线" w:hAnsi="等线" w:eastAsia="等线" w:cs="Mongolian Baiti"/>
          <w:b/>
          <w:bCs/>
          <w:sz w:val="32"/>
          <w:szCs w:val="32"/>
        </w:rPr>
        <w:t>科研助理岗位报名表</w:t>
      </w:r>
    </w:p>
    <w:p>
      <w:pPr>
        <w:jc w:val="left"/>
        <w:rPr>
          <w:rFonts w:ascii="宋体" w:hAnsi="宋体" w:eastAsia="宋体" w:cs="Mongolian Baiti"/>
          <w:szCs w:val="21"/>
        </w:rPr>
      </w:pPr>
    </w:p>
    <w:p>
      <w:pPr>
        <w:jc w:val="left"/>
        <w:rPr>
          <w:rFonts w:ascii="宋体" w:hAnsi="宋体" w:eastAsia="宋体" w:cs="Mongolian Baiti"/>
          <w:b/>
          <w:bCs/>
          <w:szCs w:val="21"/>
        </w:rPr>
      </w:pPr>
      <w:r>
        <w:rPr>
          <w:rFonts w:hint="eastAsia" w:ascii="宋体" w:hAnsi="宋体" w:eastAsia="宋体" w:cs="Mongolian Baiti"/>
          <w:b/>
          <w:bCs/>
          <w:szCs w:val="21"/>
        </w:rPr>
        <w:t>应聘岗位：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441"/>
        <w:gridCol w:w="1008"/>
        <w:gridCol w:w="1116"/>
        <w:gridCol w:w="1570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 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 期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 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 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（执业）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联系方式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籍贯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个人学习工作简历</w:t>
            </w:r>
          </w:p>
        </w:tc>
        <w:tc>
          <w:tcPr>
            <w:tcW w:w="825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参加相关专业技术任务、完成情况、取得成果</w:t>
            </w:r>
          </w:p>
        </w:tc>
        <w:tc>
          <w:tcPr>
            <w:tcW w:w="825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</w:rPr>
        <w:t>注：1.学历、学位信息填写所取得全日制最高学位、学历；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2.个人学习工作简历从大学开始。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MTRmZTVkYjgwYjE3MmVmYTA4Y2YzODAwYWM4NDAifQ=="/>
  </w:docVars>
  <w:rsids>
    <w:rsidRoot w:val="001F7BEB"/>
    <w:rsid w:val="001F7BEB"/>
    <w:rsid w:val="00542371"/>
    <w:rsid w:val="3D8318AD"/>
    <w:rsid w:val="4B193586"/>
    <w:rsid w:val="54297A70"/>
    <w:rsid w:val="9FEF53AE"/>
    <w:rsid w:val="FFBFC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128</Characters>
  <Lines>1</Lines>
  <Paragraphs>1</Paragraphs>
  <TotalTime>3</TotalTime>
  <ScaleCrop>false</ScaleCrop>
  <LinksUpToDate>false</LinksUpToDate>
  <CharactersWithSpaces>148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2022-06-30T01:01:00Z</dcterms:created>
  <dc:creator>JIANING FAN</dc:creator>
  <cp:lastModifiedBy>明天慧更好</cp:lastModifiedBy>
  <dcterms:modified xsi:type="dcterms:W3CDTF">2022-08-31T01:56:56Z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A423371A0515401C98943D7AEF9C40BF</vt:lpwstr>
  </property>
</Properties>
</file>