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6B47" w14:textId="77777777" w:rsidR="00B24BDA" w:rsidRDefault="00B24BDA" w:rsidP="00B24BDA">
      <w:pPr>
        <w:widowControl/>
        <w:shd w:val="clear" w:color="auto" w:fill="FFFEFE"/>
        <w:ind w:leftChars="472" w:left="991"/>
        <w:rPr>
          <w:rFonts w:ascii="Times New Roman" w:eastAsia="仿宋_GB2312" w:hAnsi="Times New Roman"/>
          <w:kern w:val="0"/>
        </w:rPr>
      </w:pPr>
      <w:r w:rsidRPr="00F04DCD">
        <w:rPr>
          <w:rFonts w:ascii="Times New Roman" w:eastAsia="仿宋_GB2312" w:hAnsi="Times New Roman"/>
          <w:kern w:val="0"/>
        </w:rPr>
        <w:t>附件</w:t>
      </w:r>
      <w:r>
        <w:rPr>
          <w:rFonts w:ascii="Times New Roman" w:eastAsia="仿宋_GB2312" w:hAnsi="Times New Roman"/>
          <w:kern w:val="0"/>
        </w:rPr>
        <w:t>2</w:t>
      </w:r>
      <w:r w:rsidRPr="00F04DCD">
        <w:rPr>
          <w:rFonts w:ascii="Times New Roman" w:eastAsia="仿宋_GB2312" w:hAnsi="Times New Roman"/>
          <w:kern w:val="0"/>
        </w:rPr>
        <w:t>：</w:t>
      </w:r>
    </w:p>
    <w:p w14:paraId="74693B96" w14:textId="77777777" w:rsidR="00B24BDA" w:rsidRDefault="00B24BDA" w:rsidP="00B24BDA">
      <w:pPr>
        <w:widowControl/>
        <w:shd w:val="clear" w:color="auto" w:fill="FFFEFE"/>
        <w:ind w:leftChars="472" w:left="991"/>
        <w:jc w:val="center"/>
        <w:rPr>
          <w:rFonts w:ascii="黑体" w:eastAsia="黑体" w:hAnsi="黑体"/>
          <w:b/>
          <w:kern w:val="0"/>
          <w:sz w:val="32"/>
          <w:szCs w:val="28"/>
        </w:rPr>
      </w:pPr>
      <w:r w:rsidRPr="003B0DB2">
        <w:rPr>
          <w:rFonts w:ascii="黑体" w:eastAsia="黑体" w:hAnsi="黑体"/>
          <w:b/>
          <w:kern w:val="0"/>
          <w:sz w:val="32"/>
          <w:szCs w:val="28"/>
        </w:rPr>
        <w:t>武汉科技大学非事业编制聘用制工作人员招聘信息汇总表</w:t>
      </w:r>
    </w:p>
    <w:p w14:paraId="041FDD8F" w14:textId="77777777" w:rsidR="00B24BDA" w:rsidRPr="00F04DCD" w:rsidRDefault="00B24BDA" w:rsidP="00B24BDA">
      <w:pPr>
        <w:widowControl/>
        <w:shd w:val="clear" w:color="auto" w:fill="FFFEFE"/>
        <w:ind w:leftChars="472" w:left="991"/>
        <w:jc w:val="center"/>
        <w:rPr>
          <w:rFonts w:ascii="Times New Roman" w:eastAsia="仿宋_GB2312" w:hAnsi="Times New Roman" w:hint="eastAsia"/>
          <w:sz w:val="28"/>
          <w:szCs w:val="28"/>
        </w:rPr>
      </w:pPr>
    </w:p>
    <w:tbl>
      <w:tblPr>
        <w:tblW w:w="14907" w:type="dxa"/>
        <w:jc w:val="center"/>
        <w:tblLayout w:type="fixed"/>
        <w:tblLook w:val="0000" w:firstRow="0" w:lastRow="0" w:firstColumn="0" w:lastColumn="0" w:noHBand="0" w:noVBand="0"/>
      </w:tblPr>
      <w:tblGrid>
        <w:gridCol w:w="736"/>
        <w:gridCol w:w="709"/>
        <w:gridCol w:w="709"/>
        <w:gridCol w:w="709"/>
        <w:gridCol w:w="708"/>
        <w:gridCol w:w="709"/>
        <w:gridCol w:w="851"/>
        <w:gridCol w:w="1134"/>
        <w:gridCol w:w="1134"/>
        <w:gridCol w:w="2382"/>
        <w:gridCol w:w="2268"/>
        <w:gridCol w:w="1701"/>
        <w:gridCol w:w="1157"/>
      </w:tblGrid>
      <w:tr w:rsidR="00B24BDA" w:rsidRPr="00F04DCD" w14:paraId="530BC0F8" w14:textId="77777777" w:rsidTr="007968D1">
        <w:trPr>
          <w:trHeight w:val="39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785C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D5137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851F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BD71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8751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2484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5999E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2F0C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0A15E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B9454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学历学位情况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13B0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E111E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37EFF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备注</w:t>
            </w:r>
          </w:p>
        </w:tc>
      </w:tr>
      <w:tr w:rsidR="00B24BDA" w:rsidRPr="00FC54C2" w14:paraId="23D4CCC6" w14:textId="77777777" w:rsidTr="007968D1">
        <w:trPr>
          <w:trHeight w:val="70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DD1D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示例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4E0C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张三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D1CB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0B66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汉族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19CE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CB94C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1994.04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5AB1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4073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部门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30E7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DF71" w14:textId="77777777" w:rsidR="00B24BDA" w:rsidRPr="00F04DCD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2012.09-2016.07 **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大学，经济学，本科，学士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2016.09-2018.06 **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大学，国际商务，研究生，专业学位硕士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BD80" w14:textId="77777777" w:rsidR="00B24BDA" w:rsidRPr="00F04DCD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2018.07-2019.03 **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公司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岗位职务（职称）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D456" w14:textId="77777777" w:rsidR="00B24BDA" w:rsidRPr="00F04DCD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手机号码</w:t>
            </w:r>
          </w:p>
          <w:p w14:paraId="117E8C09" w14:textId="77777777" w:rsidR="00B24BDA" w:rsidRPr="00FC54C2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04DC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EFDD" w14:textId="77777777" w:rsidR="00B24BDA" w:rsidRPr="00FC54C2" w:rsidRDefault="00B24BDA" w:rsidP="007968D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24BDA" w:rsidRPr="00FC54C2" w14:paraId="64902AB7" w14:textId="77777777" w:rsidTr="007968D1">
        <w:trPr>
          <w:trHeight w:val="25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9974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BC298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517AF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A85F2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141A6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041A4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FD3C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934F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4ED21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9E401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CCC1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F2E89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8E182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B24BDA" w:rsidRPr="00FC54C2" w14:paraId="33984315" w14:textId="77777777" w:rsidTr="007968D1">
        <w:trPr>
          <w:trHeight w:val="25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39D4E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65F40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0F0A4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CADFB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B26F6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28EB9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A2380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0CC99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60764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639D5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56430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16E0A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73EF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B24BDA" w:rsidRPr="00FC54C2" w14:paraId="6232C893" w14:textId="77777777" w:rsidTr="007968D1">
        <w:trPr>
          <w:trHeight w:val="25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47EE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E645B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CCA4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9E49B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3F93C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D2DF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A2FC7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7E2A6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ECFC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6A89C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F7145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91CA3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C785F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B24BDA" w:rsidRPr="00FC54C2" w14:paraId="4E1A13CB" w14:textId="77777777" w:rsidTr="007968D1">
        <w:trPr>
          <w:trHeight w:val="25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972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58923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B0438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D9F9A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A6D1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C91E4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5BC3B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30C90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59DB7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07888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CC768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ABDFE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7919D" w14:textId="77777777" w:rsidR="00B24BDA" w:rsidRPr="00FC54C2" w:rsidRDefault="00B24BDA" w:rsidP="007968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FC54C2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14:paraId="597631D4" w14:textId="77777777" w:rsidR="00B24BDA" w:rsidRPr="00FC54C2" w:rsidRDefault="00B24BDA" w:rsidP="00B24BDA">
      <w:pPr>
        <w:widowControl/>
        <w:shd w:val="clear" w:color="auto" w:fill="FFFEFE"/>
        <w:jc w:val="left"/>
        <w:rPr>
          <w:rFonts w:ascii="Times New Roman" w:eastAsia="仿宋_GB2312" w:hAnsi="Times New Roman"/>
          <w:sz w:val="28"/>
          <w:szCs w:val="28"/>
        </w:rPr>
      </w:pPr>
    </w:p>
    <w:p w14:paraId="44BF676B" w14:textId="77777777" w:rsidR="00792391" w:rsidRDefault="00D05964"/>
    <w:sectPr w:rsidR="00792391">
      <w:pgSz w:w="16838" w:h="11906" w:orient="landscape"/>
      <w:pgMar w:top="1588" w:right="0" w:bottom="1474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3319" w14:textId="77777777" w:rsidR="00D05964" w:rsidRDefault="00D05964" w:rsidP="00B24BDA">
      <w:r>
        <w:separator/>
      </w:r>
    </w:p>
  </w:endnote>
  <w:endnote w:type="continuationSeparator" w:id="0">
    <w:p w14:paraId="56F04093" w14:textId="77777777" w:rsidR="00D05964" w:rsidRDefault="00D05964" w:rsidP="00B2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9E7B" w14:textId="77777777" w:rsidR="00D05964" w:rsidRDefault="00D05964" w:rsidP="00B24BDA">
      <w:r>
        <w:separator/>
      </w:r>
    </w:p>
  </w:footnote>
  <w:footnote w:type="continuationSeparator" w:id="0">
    <w:p w14:paraId="76629BC6" w14:textId="77777777" w:rsidR="00D05964" w:rsidRDefault="00D05964" w:rsidP="00B2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4E"/>
    <w:rsid w:val="00A860D1"/>
    <w:rsid w:val="00B24BDA"/>
    <w:rsid w:val="00D05964"/>
    <w:rsid w:val="00D92ADA"/>
    <w:rsid w:val="00E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53695-D56F-4260-B9A6-61E3FC2A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B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洪守胜</dc:creator>
  <cp:keywords/>
  <dc:description/>
  <cp:lastModifiedBy>洪守胜</cp:lastModifiedBy>
  <cp:revision>2</cp:revision>
  <dcterms:created xsi:type="dcterms:W3CDTF">2021-09-13T00:53:00Z</dcterms:created>
  <dcterms:modified xsi:type="dcterms:W3CDTF">2021-09-13T00:53:00Z</dcterms:modified>
</cp:coreProperties>
</file>