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2A" w:rsidRDefault="00203B24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bookmarkStart w:id="0" w:name="_Hlk89239437"/>
      <w:bookmarkStart w:id="1" w:name="_GoBack"/>
      <w:r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Cs/>
          <w:sz w:val="28"/>
          <w:szCs w:val="28"/>
        </w:rPr>
        <w:t>3</w:t>
      </w:r>
      <w:r>
        <w:rPr>
          <w:rFonts w:ascii="Times New Roman" w:eastAsia="宋体" w:hAnsi="Times New Roman" w:cs="Times New Roman"/>
          <w:bCs/>
          <w:sz w:val="28"/>
          <w:szCs w:val="28"/>
        </w:rPr>
        <w:t>：</w:t>
      </w:r>
    </w:p>
    <w:p w:rsidR="00493B2A" w:rsidRDefault="00493B2A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493B2A" w:rsidRDefault="00203B24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考生防疫须知及个人健康信息承诺书</w:t>
      </w:r>
    </w:p>
    <w:p w:rsidR="00493B2A" w:rsidRDefault="00493B2A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为保障广大考生和考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务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工作人员生命安全和身体健康，确保本次招聘考试工作安全进行，请所有考生知悉、理解、配合、支持本次公开招聘考试防疫的措施和要求。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仿宋" w:cs="Times New Roman"/>
          <w:sz w:val="28"/>
          <w:szCs w:val="28"/>
        </w:rPr>
        <w:t>本次笔试、面试环节，考生均须持以笔试当天为基准日的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天内下载打印签字的《个人健康信息承诺书》及</w:t>
      </w: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8</w:t>
      </w:r>
      <w:r>
        <w:rPr>
          <w:rFonts w:ascii="Times New Roman" w:eastAsia="仿宋" w:hAnsi="仿宋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核酸阴性检测证明参加，如某考生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日参加笔试，须打印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29</w:t>
      </w:r>
      <w:r>
        <w:rPr>
          <w:rFonts w:ascii="Times New Roman" w:eastAsia="仿宋" w:hAnsi="仿宋" w:cs="Times New Roman"/>
          <w:sz w:val="28"/>
          <w:szCs w:val="28"/>
        </w:rPr>
        <w:t>日至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日《个人健康信息承诺书》和以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</w:t>
      </w:r>
      <w:r>
        <w:rPr>
          <w:rFonts w:ascii="Times New Roman" w:eastAsia="仿宋" w:hAnsi="仿宋" w:cs="Times New Roman"/>
          <w:sz w:val="28"/>
          <w:szCs w:val="28"/>
        </w:rPr>
        <w:t>0:00</w:t>
      </w:r>
      <w:r>
        <w:rPr>
          <w:rFonts w:ascii="Times New Roman" w:eastAsia="仿宋" w:hAnsi="仿宋" w:cs="Times New Roman"/>
          <w:sz w:val="28"/>
          <w:szCs w:val="28"/>
        </w:rPr>
        <w:t>为基准日的</w:t>
      </w:r>
      <w:r>
        <w:rPr>
          <w:rFonts w:ascii="Times New Roman" w:eastAsia="仿宋" w:hAnsi="Times New Roman" w:cs="Times New Roman"/>
          <w:sz w:val="28"/>
          <w:szCs w:val="28"/>
        </w:rPr>
        <w:t>48</w:t>
      </w:r>
      <w:r>
        <w:rPr>
          <w:rFonts w:ascii="Times New Roman" w:eastAsia="仿宋" w:hAnsi="Times New Roman" w:cs="Times New Roman" w:hint="eastAsia"/>
          <w:sz w:val="28"/>
          <w:szCs w:val="28"/>
        </w:rPr>
        <w:t>小时</w:t>
      </w:r>
      <w:r>
        <w:rPr>
          <w:rFonts w:ascii="Times New Roman" w:eastAsia="仿宋" w:hAnsi="仿宋" w:cs="Times New Roman"/>
          <w:sz w:val="28"/>
          <w:szCs w:val="28"/>
        </w:rPr>
        <w:t>内核酸检测阴性证明。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仿宋" w:cs="Times New Roman"/>
          <w:sz w:val="28"/>
          <w:szCs w:val="28"/>
        </w:rPr>
        <w:t>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并进行健康检测：考生须于报名当日起申领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小程序或下载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冀时办</w:t>
      </w:r>
      <w:r>
        <w:rPr>
          <w:rFonts w:ascii="Times New Roman" w:eastAsia="仿宋" w:hAnsi="Times New Roman" w:cs="Times New Roman"/>
          <w:sz w:val="28"/>
          <w:szCs w:val="28"/>
        </w:rPr>
        <w:t>”APP</w:t>
      </w:r>
      <w:r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。招聘全程结束前坚持每天打卡，如实记录健康状况。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绿码且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健康状况正常，提供上述资料后，经现场测量体温正常可参加考试。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的，应及时查明原因（考生可拨打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服务说明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eastAsia="仿宋" w:hAnsi="Times New Roman" w:cs="Times New Roman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核酸检测阴性证明方可参加考试。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的，要按照防疫有关要求配合进行隔离医学观察或隔离治疗。此类人员如要参加考试，应于考前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绿码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方可参加考试。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9.</w:t>
      </w:r>
      <w:r>
        <w:rPr>
          <w:rFonts w:ascii="Times New Roman" w:eastAsia="仿宋" w:hAnsi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10.</w:t>
      </w:r>
      <w:r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11.</w:t>
      </w:r>
      <w:r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 w:rsidR="00493B2A" w:rsidRDefault="00203B24" w:rsidP="0021012A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493B2A" w:rsidRDefault="00493B2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493B2A" w:rsidRDefault="00493B2A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:rsidR="00493B2A" w:rsidRDefault="00203B24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个人健康信息承诺书</w:t>
      </w:r>
    </w:p>
    <w:p w:rsidR="00493B2A" w:rsidRDefault="00493B2A">
      <w:pPr>
        <w:jc w:val="left"/>
        <w:rPr>
          <w:rFonts w:ascii="Times New Roman" w:eastAsia="黑体" w:hAnsi="Times New Roman" w:cs="Times New Roman"/>
          <w:sz w:val="24"/>
        </w:rPr>
      </w:pPr>
    </w:p>
    <w:p w:rsidR="00493B2A" w:rsidRDefault="00203B24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宋体" w:cs="Times New Roman"/>
          <w:b/>
          <w:bCs/>
          <w:sz w:val="24"/>
        </w:rPr>
        <w:t>姓名：</w:t>
      </w:r>
      <w:r w:rsidR="00B5179B">
        <w:rPr>
          <w:rFonts w:ascii="Times New Roman" w:eastAsia="宋体" w:hAnsi="宋体" w:cs="Times New Roman" w:hint="eastAsia"/>
          <w:b/>
          <w:bCs/>
          <w:sz w:val="24"/>
        </w:rPr>
        <w:t xml:space="preserve">            </w:t>
      </w:r>
      <w:r>
        <w:rPr>
          <w:rFonts w:ascii="Times New Roman" w:eastAsia="宋体" w:hAnsi="宋体" w:cs="Times New Roman"/>
          <w:b/>
          <w:bCs/>
          <w:sz w:val="24"/>
        </w:rPr>
        <w:t>身份证号：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493B2A">
        <w:tc>
          <w:tcPr>
            <w:tcW w:w="1387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493B2A" w:rsidRDefault="00203B2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493B2A" w:rsidRDefault="00203B2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:rsidR="00493B2A" w:rsidRDefault="00203B2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493B2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493B2A" w:rsidRDefault="00203B2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493B2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493B2A" w:rsidRDefault="00203B2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493B2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493B2A" w:rsidRDefault="00203B2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493B2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493B2A" w:rsidRDefault="00203B2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493B2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493B2A" w:rsidRDefault="00203B2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493B2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493B2A" w:rsidRDefault="00203B2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493B2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493B2A" w:rsidRDefault="00203B2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493B2A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:rsidR="00493B2A" w:rsidRDefault="00203B24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:rsidR="00493B2A" w:rsidRDefault="00493B2A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93B2A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493B2A" w:rsidRDefault="00203B2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:rsidR="00493B2A" w:rsidRDefault="00203B24">
            <w:pPr>
              <w:spacing w:line="360" w:lineRule="exact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493B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:rsidR="00493B2A" w:rsidRDefault="00493B2A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:rsidR="00493B2A" w:rsidRDefault="00203B2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请在相应考试环节</w:t>
      </w:r>
      <w:r>
        <w:rPr>
          <w:rFonts w:ascii="Times New Roman" w:eastAsia="宋体" w:hAnsi="Times New Roman" w:cs="Times New Roman"/>
          <w:b/>
          <w:bCs/>
          <w:sz w:val="24"/>
        </w:rPr>
        <w:t>□</w:t>
      </w:r>
      <w:r>
        <w:rPr>
          <w:rFonts w:ascii="Times New Roman" w:eastAsia="宋体" w:hAnsi="宋体" w:cs="Times New Roman"/>
          <w:b/>
          <w:bCs/>
          <w:sz w:val="24"/>
        </w:rPr>
        <w:t>内打</w:t>
      </w:r>
      <w:r>
        <w:rPr>
          <w:rFonts w:ascii="Times New Roman" w:eastAsia="宋体" w:hAnsi="Times New Roman" w:cs="Times New Roman"/>
          <w:b/>
          <w:bCs/>
          <w:sz w:val="24"/>
        </w:rPr>
        <w:t>“√”□</w:t>
      </w:r>
      <w:r>
        <w:rPr>
          <w:rFonts w:ascii="Times New Roman" w:eastAsia="宋体" w:hAnsi="宋体" w:cs="Times New Roman"/>
          <w:b/>
          <w:bCs/>
          <w:sz w:val="24"/>
        </w:rPr>
        <w:t>笔试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宋体" w:hAnsi="宋体" w:cs="Times New Roman"/>
          <w:b/>
          <w:bCs/>
          <w:sz w:val="24"/>
        </w:rPr>
        <w:t>面试</w:t>
      </w:r>
    </w:p>
    <w:p w:rsidR="00493B2A" w:rsidRDefault="00493B2A">
      <w:pPr>
        <w:rPr>
          <w:rFonts w:ascii="Times New Roman" w:eastAsia="黑体" w:hAnsi="Times New Roman" w:cs="Times New Roman"/>
          <w:sz w:val="24"/>
        </w:rPr>
      </w:pPr>
    </w:p>
    <w:p w:rsidR="00493B2A" w:rsidRDefault="00203B2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打印后，本人签字。签字：</w:t>
      </w:r>
    </w:p>
    <w:p w:rsidR="00493B2A" w:rsidRDefault="00493B2A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bookmarkEnd w:id="0"/>
    <w:bookmarkEnd w:id="1"/>
    <w:p w:rsidR="00493B2A" w:rsidRDefault="00493B2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493B2A" w:rsidSect="00AA645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F0" w:rsidRDefault="002521F0" w:rsidP="0021012A">
      <w:r>
        <w:separator/>
      </w:r>
    </w:p>
  </w:endnote>
  <w:endnote w:type="continuationSeparator" w:id="0">
    <w:p w:rsidR="002521F0" w:rsidRDefault="002521F0" w:rsidP="0021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F0" w:rsidRDefault="002521F0" w:rsidP="0021012A">
      <w:r>
        <w:separator/>
      </w:r>
    </w:p>
  </w:footnote>
  <w:footnote w:type="continuationSeparator" w:id="0">
    <w:p w:rsidR="002521F0" w:rsidRDefault="002521F0" w:rsidP="00210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65D48"/>
    <w:rsid w:val="001879A7"/>
    <w:rsid w:val="001A10D4"/>
    <w:rsid w:val="001B5FF6"/>
    <w:rsid w:val="00203B24"/>
    <w:rsid w:val="00205CB0"/>
    <w:rsid w:val="0021012A"/>
    <w:rsid w:val="00210505"/>
    <w:rsid w:val="00243661"/>
    <w:rsid w:val="002521F0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442D5"/>
    <w:rsid w:val="004643FF"/>
    <w:rsid w:val="00493B2A"/>
    <w:rsid w:val="0049413E"/>
    <w:rsid w:val="00511972"/>
    <w:rsid w:val="00530AE7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9F6639"/>
    <w:rsid w:val="00A03347"/>
    <w:rsid w:val="00A54014"/>
    <w:rsid w:val="00A669D8"/>
    <w:rsid w:val="00AA645C"/>
    <w:rsid w:val="00AD05C4"/>
    <w:rsid w:val="00B05B9D"/>
    <w:rsid w:val="00B15016"/>
    <w:rsid w:val="00B5179B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12D398C"/>
    <w:rsid w:val="2F887416"/>
    <w:rsid w:val="58A9114D"/>
    <w:rsid w:val="6E2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645C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6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A6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A645C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AA645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A64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6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Company>Lenovo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NTKO</cp:lastModifiedBy>
  <cp:revision>2</cp:revision>
  <dcterms:created xsi:type="dcterms:W3CDTF">2021-12-01T04:45:00Z</dcterms:created>
  <dcterms:modified xsi:type="dcterms:W3CDTF">2021-12-01T04:45:00Z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