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eastAsia="zh-CN"/>
        </w:rPr>
        <w:t>附件：</w:t>
      </w:r>
    </w:p>
    <w:p>
      <w:pPr>
        <w:spacing w:line="360" w:lineRule="auto"/>
        <w:jc w:val="center"/>
        <w:rPr>
          <w:rFonts w:hint="eastAsia" w:ascii="方正小标宋简体" w:hAnsi="仿宋" w:eastAsia="方正小标宋简体"/>
          <w:sz w:val="40"/>
          <w:szCs w:val="40"/>
        </w:rPr>
      </w:pPr>
      <w:r>
        <w:rPr>
          <w:rFonts w:hint="eastAsia" w:ascii="方正小标宋简体" w:hAnsi="仿宋" w:eastAsia="方正小标宋简体"/>
          <w:sz w:val="40"/>
          <w:szCs w:val="40"/>
        </w:rPr>
        <w:t>嘉兴市</w:t>
      </w:r>
      <w:r>
        <w:rPr>
          <w:rFonts w:hint="eastAsia" w:ascii="方正小标宋简体" w:hAnsi="仿宋" w:eastAsia="方正小标宋简体"/>
          <w:sz w:val="40"/>
          <w:szCs w:val="40"/>
          <w:lang w:eastAsia="zh-CN"/>
        </w:rPr>
        <w:t>秀洲区发展和改革局</w:t>
      </w:r>
      <w:r>
        <w:rPr>
          <w:rFonts w:hint="eastAsia" w:ascii="方正小标宋简体" w:hAnsi="仿宋" w:eastAsia="方正小标宋简体"/>
          <w:sz w:val="40"/>
          <w:szCs w:val="40"/>
        </w:rPr>
        <w:t>下属事业单位</w:t>
      </w:r>
    </w:p>
    <w:p>
      <w:pPr>
        <w:spacing w:line="360" w:lineRule="auto"/>
        <w:jc w:val="center"/>
        <w:rPr>
          <w:rFonts w:hint="eastAsia" w:ascii="方正小标宋简体" w:hAnsi="仿宋" w:eastAsia="方正小标宋简体"/>
          <w:sz w:val="40"/>
          <w:szCs w:val="40"/>
        </w:rPr>
      </w:pPr>
      <w:r>
        <w:rPr>
          <w:rFonts w:hint="eastAsia" w:ascii="方正小标宋简体" w:hAnsi="仿宋" w:eastAsia="方正小标宋简体"/>
          <w:sz w:val="40"/>
          <w:szCs w:val="40"/>
        </w:rPr>
        <w:t>公开选聘工作人员报名表</w:t>
      </w:r>
    </w:p>
    <w:tbl>
      <w:tblPr>
        <w:tblStyle w:val="3"/>
        <w:tblpPr w:leftFromText="180" w:rightFromText="180" w:vertAnchor="text" w:horzAnchor="page" w:tblpX="1667" w:tblpY="81"/>
        <w:tblOverlap w:val="never"/>
        <w:tblW w:w="8923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753"/>
        <w:gridCol w:w="369"/>
        <w:gridCol w:w="1260"/>
        <w:gridCol w:w="898"/>
        <w:gridCol w:w="363"/>
        <w:gridCol w:w="537"/>
        <w:gridCol w:w="363"/>
        <w:gridCol w:w="1255"/>
        <w:gridCol w:w="160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5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‘Times New Roman‘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1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‘Times New Roman‘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2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‘Times New Roman‘" w:cs="宋体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‘Times New Roman‘" w:cs="宋体"/>
                <w:kern w:val="0"/>
                <w:sz w:val="28"/>
                <w:szCs w:val="28"/>
              </w:rPr>
              <w:t>年月</w:t>
            </w:r>
          </w:p>
        </w:tc>
        <w:tc>
          <w:tcPr>
            <w:tcW w:w="1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‘Times New Roman‘" w:cs="宋体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‘Times New Roman‘" w:cs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11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‘Times New Roman‘" w:cs="宋体"/>
                <w:kern w:val="0"/>
                <w:sz w:val="28"/>
                <w:szCs w:val="28"/>
              </w:rPr>
              <w:t>籍贯</w:t>
            </w:r>
          </w:p>
        </w:tc>
        <w:tc>
          <w:tcPr>
            <w:tcW w:w="12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‘Times New Roman‘" w:cs="宋体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‘Times New Roman‘" w:cs="宋体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‘Times New Roman‘" w:cs="宋体"/>
                <w:kern w:val="0"/>
                <w:sz w:val="28"/>
                <w:szCs w:val="28"/>
              </w:rPr>
              <w:t>面貌</w:t>
            </w:r>
          </w:p>
        </w:tc>
        <w:tc>
          <w:tcPr>
            <w:tcW w:w="11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‘Times New Roman‘" w:cs="宋体"/>
                <w:kern w:val="0"/>
                <w:sz w:val="28"/>
                <w:szCs w:val="28"/>
              </w:rPr>
              <w:t>入党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‘Times New Roman‘" w:cs="宋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12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‘Times New Roman‘" w:cs="宋体"/>
                <w:kern w:val="0"/>
                <w:sz w:val="28"/>
                <w:szCs w:val="28"/>
              </w:rPr>
              <w:t>健康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‘Times New Roman‘" w:cs="宋体"/>
                <w:kern w:val="0"/>
                <w:sz w:val="28"/>
                <w:szCs w:val="28"/>
              </w:rPr>
              <w:t>状况</w:t>
            </w:r>
          </w:p>
        </w:tc>
        <w:tc>
          <w:tcPr>
            <w:tcW w:w="1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5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‘Times New Roman‘" w:cs="宋体"/>
                <w:kern w:val="0"/>
                <w:sz w:val="28"/>
                <w:szCs w:val="28"/>
              </w:rPr>
              <w:t>参加工作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‘Times New Roman‘" w:cs="宋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23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</w:p>
        </w:tc>
        <w:tc>
          <w:tcPr>
            <w:tcW w:w="216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‘Times New Roman‘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8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5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宋体" w:hAnsi="‘Times New Roman‘" w:cs="宋体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‘Times New Roman‘" w:cs="宋体"/>
                <w:kern w:val="0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3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</w:p>
        </w:tc>
        <w:tc>
          <w:tcPr>
            <w:tcW w:w="216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宋体" w:hAnsi="‘Times New Roman‘" w:cs="宋体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‘Times New Roman‘" w:cs="宋体"/>
                <w:kern w:val="0"/>
                <w:sz w:val="28"/>
                <w:szCs w:val="28"/>
                <w:lang w:eastAsia="zh-CN"/>
              </w:rPr>
              <w:t>专业特长</w:t>
            </w:r>
          </w:p>
        </w:tc>
        <w:tc>
          <w:tcPr>
            <w:tcW w:w="28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276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‘Times New Roman‘" w:cs="宋体"/>
                <w:kern w:val="0"/>
                <w:sz w:val="28"/>
                <w:szCs w:val="28"/>
              </w:rPr>
              <w:t>全日制毕业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‘Times New Roman‘" w:cs="宋体"/>
                <w:kern w:val="0"/>
                <w:sz w:val="28"/>
                <w:szCs w:val="28"/>
              </w:rPr>
              <w:t>学校及专业</w:t>
            </w:r>
          </w:p>
        </w:tc>
        <w:tc>
          <w:tcPr>
            <w:tcW w:w="16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‘Times New Roman‘" w:cs="宋体"/>
                <w:kern w:val="0"/>
                <w:sz w:val="28"/>
                <w:szCs w:val="28"/>
              </w:rPr>
              <w:t>本科</w:t>
            </w:r>
          </w:p>
        </w:tc>
        <w:tc>
          <w:tcPr>
            <w:tcW w:w="501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276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‘Times New Roman‘" w:cs="宋体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50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2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‘Times New Roman‘" w:cs="宋体"/>
                <w:kern w:val="0"/>
                <w:sz w:val="28"/>
                <w:szCs w:val="28"/>
              </w:rPr>
              <w:t>现工作单位及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‘Times New Roman‘" w:cs="宋体"/>
                <w:kern w:val="0"/>
                <w:sz w:val="28"/>
                <w:szCs w:val="28"/>
              </w:rPr>
              <w:t>职务（或职称）</w:t>
            </w:r>
          </w:p>
        </w:tc>
        <w:tc>
          <w:tcPr>
            <w:tcW w:w="664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0" w:hRule="atLeast"/>
        </w:trPr>
        <w:tc>
          <w:tcPr>
            <w:tcW w:w="15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‘Times New Roman‘" w:cs="宋体"/>
                <w:kern w:val="0"/>
                <w:sz w:val="28"/>
                <w:szCs w:val="28"/>
              </w:rPr>
              <w:t>工作及任职简历</w:t>
            </w:r>
          </w:p>
        </w:tc>
        <w:tc>
          <w:tcPr>
            <w:tcW w:w="74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宋体" w:hAnsi="‘Times New Roman‘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7" w:hRule="atLeast"/>
        </w:trPr>
        <w:tc>
          <w:tcPr>
            <w:tcW w:w="15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‘Times New Roman‘" w:cs="宋体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74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15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‘Times New Roman‘" w:cs="宋体"/>
                <w:kern w:val="0"/>
                <w:sz w:val="28"/>
                <w:szCs w:val="28"/>
                <w:lang w:eastAsia="zh-CN"/>
              </w:rPr>
              <w:t>近三</w:t>
            </w:r>
            <w:r>
              <w:rPr>
                <w:rFonts w:hint="eastAsia" w:ascii="宋体" w:hAnsi="‘Times New Roman‘" w:cs="宋体"/>
                <w:kern w:val="0"/>
                <w:sz w:val="28"/>
                <w:szCs w:val="28"/>
              </w:rPr>
              <w:t>年度考核结果</w:t>
            </w:r>
          </w:p>
        </w:tc>
        <w:tc>
          <w:tcPr>
            <w:tcW w:w="74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2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‘Times New Roman‘" w:cs="宋体"/>
                <w:kern w:val="0"/>
                <w:sz w:val="28"/>
                <w:szCs w:val="28"/>
              </w:rPr>
              <w:t>家庭主要成员</w:t>
            </w:r>
          </w:p>
        </w:tc>
        <w:tc>
          <w:tcPr>
            <w:tcW w:w="11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‘Times New Roman‘" w:cs="宋体"/>
                <w:kern w:val="0"/>
                <w:sz w:val="28"/>
                <w:szCs w:val="28"/>
              </w:rPr>
              <w:t>称谓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‘Times New Roman‘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‘Times New Roman‘" w:cs="宋体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adjustRightInd w:val="0"/>
              <w:snapToGrid w:val="0"/>
              <w:spacing w:line="320" w:lineRule="exact"/>
              <w:ind w:left="-107" w:leftChars="-51" w:firstLine="106" w:firstLineChars="38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‘Times New Roman‘" w:cs="宋体"/>
                <w:kern w:val="0"/>
                <w:sz w:val="28"/>
                <w:szCs w:val="28"/>
              </w:rPr>
              <w:t>年月</w:t>
            </w: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‘Times New Roman‘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2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‘Times New Roman‘" w:cs="宋体"/>
                <w:kern w:val="0"/>
                <w:sz w:val="28"/>
                <w:szCs w:val="28"/>
              </w:rPr>
              <w:t>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523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</w:p>
        </w:tc>
        <w:tc>
          <w:tcPr>
            <w:tcW w:w="11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</w:p>
        </w:tc>
        <w:tc>
          <w:tcPr>
            <w:tcW w:w="32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523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</w:p>
        </w:tc>
        <w:tc>
          <w:tcPr>
            <w:tcW w:w="11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</w:p>
        </w:tc>
        <w:tc>
          <w:tcPr>
            <w:tcW w:w="32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523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</w:p>
        </w:tc>
        <w:tc>
          <w:tcPr>
            <w:tcW w:w="11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</w:p>
        </w:tc>
        <w:tc>
          <w:tcPr>
            <w:tcW w:w="32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23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</w:p>
        </w:tc>
        <w:tc>
          <w:tcPr>
            <w:tcW w:w="11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</w:p>
        </w:tc>
        <w:tc>
          <w:tcPr>
            <w:tcW w:w="32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23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</w:p>
        </w:tc>
        <w:tc>
          <w:tcPr>
            <w:tcW w:w="11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</w:p>
        </w:tc>
        <w:tc>
          <w:tcPr>
            <w:tcW w:w="32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‘Times New Roman‘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5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宋体" w:hAnsi="‘Times New Roman‘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‘Times New Roman‘" w:cs="宋体"/>
                <w:kern w:val="0"/>
                <w:sz w:val="28"/>
                <w:szCs w:val="28"/>
                <w:lang w:eastAsia="zh-CN"/>
              </w:rPr>
              <w:t>所在</w:t>
            </w:r>
            <w:r>
              <w:rPr>
                <w:rFonts w:hint="eastAsia" w:ascii="宋体" w:hAnsi="‘Times New Roman‘" w:cs="宋体"/>
                <w:kern w:val="0"/>
                <w:sz w:val="28"/>
                <w:szCs w:val="28"/>
              </w:rPr>
              <w:t>单位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宋体" w:hAnsi="‘Times New Roman‘" w:cs="宋体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‘Times New Roman‘" w:cs="宋体"/>
                <w:kern w:val="0"/>
                <w:sz w:val="28"/>
                <w:szCs w:val="28"/>
                <w:lang w:eastAsia="zh-CN"/>
              </w:rPr>
              <w:t>考察意见</w:t>
            </w:r>
          </w:p>
        </w:tc>
        <w:tc>
          <w:tcPr>
            <w:tcW w:w="74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宋体" w:hAnsi="‘Times New Roman‘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宋体" w:hAnsi="‘Times New Roman‘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宋体" w:hAnsi="‘Times New Roman‘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宋体" w:hAnsi="‘Times New Roman‘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20" w:lineRule="exact"/>
              <w:ind w:firstLine="480" w:firstLineChars="200"/>
              <w:jc w:val="both"/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（入围考察后填写：同意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/不同意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宋体" w:hAnsi="‘Times New Roman‘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hint="eastAsia" w:ascii="宋体" w:hAnsi="‘Times New Roman‘" w:cs="宋体"/>
                <w:kern w:val="0"/>
                <w:sz w:val="28"/>
                <w:szCs w:val="28"/>
              </w:rPr>
            </w:pPr>
          </w:p>
          <w:p>
            <w:pPr>
              <w:widowControl/>
              <w:wordWrap w:val="0"/>
              <w:adjustRightInd w:val="0"/>
              <w:snapToGrid w:val="0"/>
              <w:spacing w:line="320" w:lineRule="exact"/>
              <w:jc w:val="right"/>
              <w:rPr>
                <w:rFonts w:hint="default" w:ascii="宋体" w:hAnsi="‘Times New Roman‘" w:cs="宋体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‘Times New Roman‘" w:cs="宋体"/>
                <w:kern w:val="0"/>
                <w:sz w:val="28"/>
                <w:szCs w:val="28"/>
                <w:lang w:eastAsia="zh-CN"/>
              </w:rPr>
              <w:t>（盖章）</w:t>
            </w:r>
            <w:r>
              <w:rPr>
                <w:rFonts w:hint="eastAsia" w:ascii="宋体" w:hAnsi="‘Times New Roman‘" w:cs="宋体"/>
                <w:kern w:val="0"/>
                <w:sz w:val="28"/>
                <w:szCs w:val="28"/>
                <w:lang w:val="en-US" w:eastAsia="zh-CN"/>
              </w:rPr>
              <w:t xml:space="preserve">    </w:t>
            </w:r>
          </w:p>
          <w:p>
            <w:pPr>
              <w:widowControl/>
              <w:wordWrap w:val="0"/>
              <w:adjustRightInd w:val="0"/>
              <w:snapToGrid w:val="0"/>
              <w:spacing w:line="320" w:lineRule="exact"/>
              <w:jc w:val="right"/>
              <w:rPr>
                <w:rFonts w:hint="default" w:ascii="宋体" w:hAnsi="‘Times New Roman‘" w:cs="宋体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‘Times New Roman‘" w:cs="宋体"/>
                <w:kern w:val="0"/>
                <w:sz w:val="28"/>
                <w:szCs w:val="28"/>
              </w:rPr>
              <w:t>年     月    日</w:t>
            </w:r>
            <w:r>
              <w:rPr>
                <w:rFonts w:hint="eastAsia" w:ascii="宋体" w:hAnsi="‘Times New Roman‘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宋体" w:hAnsi="‘Times New Roman‘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宋体" w:hAnsi="‘Times New Roman‘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5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宋体" w:hAnsi="‘Times New Roman‘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74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宋体" w:hAnsi="‘Times New Roman‘" w:cs="宋体"/>
                <w:kern w:val="0"/>
                <w:sz w:val="28"/>
                <w:szCs w:val="28"/>
              </w:rPr>
            </w:pPr>
          </w:p>
        </w:tc>
      </w:tr>
    </w:tbl>
    <w:p>
      <w:pPr>
        <w:spacing w:line="560" w:lineRule="exact"/>
        <w:jc w:val="center"/>
        <w:rPr>
          <w:rFonts w:hint="eastAsia" w:ascii="方正小标宋简体" w:hAnsi="仿宋" w:eastAsia="方正小标宋简体"/>
          <w:sz w:val="36"/>
          <w:szCs w:val="36"/>
        </w:rPr>
      </w:pPr>
    </w:p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‘Times New Roman‘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0879C6"/>
    <w:rsid w:val="1F2E7255"/>
    <w:rsid w:val="49D404FC"/>
    <w:rsid w:val="4C3D1955"/>
    <w:rsid w:val="4D336843"/>
    <w:rsid w:val="59CC6E73"/>
    <w:rsid w:val="790879C6"/>
    <w:rsid w:val="7DFA5ABE"/>
    <w:rsid w:val="7EDE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2021-10-20T10:28:00Z</dcterms:created>
  <dc:creator>admin</dc:creator>
  <cp:lastModifiedBy>乏味</cp:lastModifiedBy>
  <cp:lastPrinted>2021-10-25T04:33:00Z</cp:lastPrinted>
  <dcterms:modified xsi:type="dcterms:W3CDTF">2021-10-27T01:01:06Z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3AE582A8FC49410DA8752691D111110B</vt:lpwstr>
  </property>
</Properties>
</file>